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D" w:rsidRDefault="00DD69D0" w:rsidP="00DD69D0">
      <w:pPr>
        <w:jc w:val="center"/>
      </w:pPr>
      <w:r>
        <w:rPr>
          <w:b/>
          <w:bCs/>
        </w:rPr>
        <w:t>Realizacja przez Szkołę Podstawową</w:t>
      </w:r>
      <w:r>
        <w:rPr>
          <w:b/>
          <w:bCs/>
        </w:rPr>
        <w:t xml:space="preserve"> </w:t>
      </w:r>
      <w:r>
        <w:rPr>
          <w:b/>
          <w:bCs/>
        </w:rPr>
        <w:t xml:space="preserve"> im. K</w:t>
      </w:r>
      <w:r>
        <w:rPr>
          <w:b/>
          <w:bCs/>
        </w:rPr>
        <w:t>s. Jana Twardowskiego w Siedlcu</w:t>
      </w:r>
      <w:r>
        <w:rPr>
          <w:b/>
          <w:bCs/>
        </w:rPr>
        <w:t xml:space="preserve"> rządowego programu „Aktywna tablica” w roku szkolnym 2018/2019</w:t>
      </w:r>
    </w:p>
    <w:p w:rsidR="00DD69D0" w:rsidRDefault="00DD69D0" w:rsidP="00DD69D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DD69D0" w:rsidTr="00DD69D0">
        <w:tc>
          <w:tcPr>
            <w:tcW w:w="534" w:type="dxa"/>
          </w:tcPr>
          <w:p w:rsidR="00DD69D0" w:rsidRDefault="00696339" w:rsidP="00DD69D0">
            <w:r>
              <w:t>Lp.</w:t>
            </w:r>
          </w:p>
        </w:tc>
        <w:tc>
          <w:tcPr>
            <w:tcW w:w="4072" w:type="dxa"/>
          </w:tcPr>
          <w:p w:rsidR="00DD69D0" w:rsidRDefault="00DD69D0" w:rsidP="00DD69D0">
            <w:r>
              <w:t>Działania</w:t>
            </w:r>
          </w:p>
        </w:tc>
        <w:tc>
          <w:tcPr>
            <w:tcW w:w="2303" w:type="dxa"/>
          </w:tcPr>
          <w:p w:rsidR="00DD69D0" w:rsidRDefault="00DD69D0" w:rsidP="00DD69D0">
            <w:r>
              <w:t>Termin</w:t>
            </w:r>
          </w:p>
        </w:tc>
        <w:tc>
          <w:tcPr>
            <w:tcW w:w="2303" w:type="dxa"/>
          </w:tcPr>
          <w:p w:rsidR="00DD69D0" w:rsidRDefault="00DD69D0" w:rsidP="00DD69D0">
            <w:r>
              <w:t>Odpowiedzialni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1</w:t>
            </w:r>
          </w:p>
        </w:tc>
        <w:tc>
          <w:tcPr>
            <w:tcW w:w="4072" w:type="dxa"/>
          </w:tcPr>
          <w:p w:rsidR="00DD69D0" w:rsidRDefault="00DD69D0" w:rsidP="00DD69D0">
            <w:r>
              <w:t>Zakup monitorów interaktywnych z oprogramowaniem. Instalacja zakupionych urządzeń.</w:t>
            </w:r>
          </w:p>
        </w:tc>
        <w:tc>
          <w:tcPr>
            <w:tcW w:w="2303" w:type="dxa"/>
          </w:tcPr>
          <w:p w:rsidR="00DD69D0" w:rsidRDefault="00DD69D0" w:rsidP="00DD69D0">
            <w:r>
              <w:t>IV</w:t>
            </w:r>
            <w:r w:rsidR="00FF5112">
              <w:t>-IX</w:t>
            </w:r>
            <w:r>
              <w:t xml:space="preserve"> 2018</w:t>
            </w:r>
            <w:r>
              <w:t>r.</w:t>
            </w:r>
          </w:p>
        </w:tc>
        <w:tc>
          <w:tcPr>
            <w:tcW w:w="2303" w:type="dxa"/>
          </w:tcPr>
          <w:p w:rsidR="00DD69D0" w:rsidRDefault="00DD69D0" w:rsidP="00DD6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szkoły </w:t>
            </w:r>
          </w:p>
          <w:p w:rsidR="00DD69D0" w:rsidRDefault="00DD69D0" w:rsidP="00DD69D0">
            <w:r>
              <w:t>Maria Biegańska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2</w:t>
            </w:r>
          </w:p>
        </w:tc>
        <w:tc>
          <w:tcPr>
            <w:tcW w:w="4072" w:type="dxa"/>
          </w:tcPr>
          <w:p w:rsidR="00DD69D0" w:rsidRDefault="00DD69D0" w:rsidP="00DD69D0">
            <w:r>
              <w:t>Wyznaczenie szkolnego e-koordynatora do koordynowania działań w zakresie TIK w szkole.</w:t>
            </w:r>
          </w:p>
        </w:tc>
        <w:tc>
          <w:tcPr>
            <w:tcW w:w="2303" w:type="dxa"/>
          </w:tcPr>
          <w:p w:rsidR="00DD69D0" w:rsidRDefault="00DD69D0" w:rsidP="00DD69D0">
            <w:r>
              <w:t xml:space="preserve">IV 2018r. </w:t>
            </w:r>
          </w:p>
        </w:tc>
        <w:tc>
          <w:tcPr>
            <w:tcW w:w="2303" w:type="dxa"/>
          </w:tcPr>
          <w:p w:rsidR="00696339" w:rsidRDefault="00696339" w:rsidP="006963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szkoły </w:t>
            </w:r>
          </w:p>
          <w:p w:rsidR="00DD69D0" w:rsidRDefault="00696339" w:rsidP="00696339">
            <w:pPr>
              <w:pStyle w:val="Default"/>
              <w:rPr>
                <w:sz w:val="22"/>
                <w:szCs w:val="22"/>
              </w:rPr>
            </w:pPr>
            <w:r>
              <w:t>Maria Biegańska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3</w:t>
            </w:r>
          </w:p>
        </w:tc>
        <w:tc>
          <w:tcPr>
            <w:tcW w:w="4072" w:type="dxa"/>
          </w:tcPr>
          <w:p w:rsidR="00DD69D0" w:rsidRDefault="00FF5112" w:rsidP="00DD69D0">
            <w:r>
              <w:t>Powołanie zespołu samokształceniowego, który wspiera dyrektora szkoły i nauczycieli organizowaniu zajęć edukacyjnych w szkole z wykorzystaniem TIK</w:t>
            </w:r>
          </w:p>
        </w:tc>
        <w:tc>
          <w:tcPr>
            <w:tcW w:w="2303" w:type="dxa"/>
          </w:tcPr>
          <w:p w:rsidR="00DD69D0" w:rsidRDefault="003E27F6" w:rsidP="00DD69D0">
            <w:r>
              <w:t>I</w:t>
            </w:r>
            <w:r w:rsidR="00FF5112">
              <w:t>X 2018r.</w:t>
            </w:r>
          </w:p>
        </w:tc>
        <w:tc>
          <w:tcPr>
            <w:tcW w:w="2303" w:type="dxa"/>
          </w:tcPr>
          <w:p w:rsidR="00696339" w:rsidRDefault="00696339" w:rsidP="006963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szkoły </w:t>
            </w:r>
          </w:p>
          <w:p w:rsidR="00DD69D0" w:rsidRDefault="00696339" w:rsidP="00696339">
            <w:r>
              <w:t>Maria Biegańska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4</w:t>
            </w:r>
          </w:p>
        </w:tc>
        <w:tc>
          <w:tcPr>
            <w:tcW w:w="4072" w:type="dxa"/>
          </w:tcPr>
          <w:p w:rsidR="00DD69D0" w:rsidRDefault="00FF5112" w:rsidP="00696339">
            <w:r>
              <w:t>Szkolenie nauczycieli w zakresie obsługi z</w:t>
            </w:r>
            <w:r>
              <w:t>akupionych pomocy dydaktycznych</w:t>
            </w:r>
          </w:p>
        </w:tc>
        <w:tc>
          <w:tcPr>
            <w:tcW w:w="2303" w:type="dxa"/>
          </w:tcPr>
          <w:p w:rsidR="00DD69D0" w:rsidRDefault="003E27F6" w:rsidP="00DD69D0">
            <w:r>
              <w:t>I</w:t>
            </w:r>
            <w:r w:rsidR="00FF5112">
              <w:t>X 2018r.</w:t>
            </w:r>
          </w:p>
        </w:tc>
        <w:tc>
          <w:tcPr>
            <w:tcW w:w="2303" w:type="dxa"/>
          </w:tcPr>
          <w:p w:rsidR="00DD69D0" w:rsidRDefault="00696339" w:rsidP="00DD69D0">
            <w:r>
              <w:t>Firma</w:t>
            </w:r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Distribution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5</w:t>
            </w:r>
          </w:p>
        </w:tc>
        <w:tc>
          <w:tcPr>
            <w:tcW w:w="4072" w:type="dxa"/>
          </w:tcPr>
          <w:p w:rsidR="00DD69D0" w:rsidRDefault="00696339" w:rsidP="00DD69D0">
            <w:r>
              <w:t>Uczestnictwo nauczycieli w szkoleniach, konferencjach z zakresu stosowania TIK w nauczaniu.</w:t>
            </w:r>
          </w:p>
        </w:tc>
        <w:tc>
          <w:tcPr>
            <w:tcW w:w="2303" w:type="dxa"/>
          </w:tcPr>
          <w:p w:rsidR="00DD69D0" w:rsidRDefault="00696339" w:rsidP="00DD69D0">
            <w:r>
              <w:t>Cały rok</w:t>
            </w:r>
          </w:p>
        </w:tc>
        <w:tc>
          <w:tcPr>
            <w:tcW w:w="2303" w:type="dxa"/>
          </w:tcPr>
          <w:p w:rsidR="00DD69D0" w:rsidRDefault="00696339" w:rsidP="00DD69D0">
            <w:r>
              <w:t>Wybrani nauczyciele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6</w:t>
            </w:r>
          </w:p>
        </w:tc>
        <w:tc>
          <w:tcPr>
            <w:tcW w:w="4072" w:type="dxa"/>
          </w:tcPr>
          <w:p w:rsidR="00DD69D0" w:rsidRDefault="00696339" w:rsidP="00DD69D0">
            <w:r>
              <w:t>Współpraca z nauczycielami z innych szkół w zakresie stosowania TIK w nauczaniu</w:t>
            </w:r>
          </w:p>
        </w:tc>
        <w:tc>
          <w:tcPr>
            <w:tcW w:w="2303" w:type="dxa"/>
          </w:tcPr>
          <w:p w:rsidR="00DD69D0" w:rsidRDefault="00696339" w:rsidP="00DD69D0">
            <w:r>
              <w:t>Cały rok</w:t>
            </w:r>
          </w:p>
        </w:tc>
        <w:tc>
          <w:tcPr>
            <w:tcW w:w="2303" w:type="dxa"/>
          </w:tcPr>
          <w:p w:rsidR="00DD69D0" w:rsidRDefault="00696339" w:rsidP="00DD69D0">
            <w:r>
              <w:t>Wybrani nauczyciele</w:t>
            </w:r>
          </w:p>
        </w:tc>
      </w:tr>
      <w:tr w:rsidR="00DD69D0" w:rsidTr="00DD69D0">
        <w:tc>
          <w:tcPr>
            <w:tcW w:w="534" w:type="dxa"/>
          </w:tcPr>
          <w:p w:rsidR="00DD69D0" w:rsidRDefault="00696339" w:rsidP="00DD69D0">
            <w:r>
              <w:t>7</w:t>
            </w:r>
          </w:p>
        </w:tc>
        <w:tc>
          <w:tcPr>
            <w:tcW w:w="4072" w:type="dxa"/>
          </w:tcPr>
          <w:p w:rsidR="00DD69D0" w:rsidRDefault="00696339" w:rsidP="00DD69D0">
            <w:r>
              <w:t>Udział w międzyszkolnych spotkaniach sieci współpracy nauczycieli.</w:t>
            </w:r>
          </w:p>
        </w:tc>
        <w:tc>
          <w:tcPr>
            <w:tcW w:w="2303" w:type="dxa"/>
          </w:tcPr>
          <w:p w:rsidR="00DD69D0" w:rsidRDefault="00696339" w:rsidP="00DD69D0">
            <w:r>
              <w:t>W ustalonych terminach</w:t>
            </w:r>
          </w:p>
        </w:tc>
        <w:tc>
          <w:tcPr>
            <w:tcW w:w="2303" w:type="dxa"/>
          </w:tcPr>
          <w:p w:rsidR="00696339" w:rsidRDefault="00696339" w:rsidP="006963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E-koordynator </w:t>
            </w:r>
          </w:p>
          <w:p w:rsidR="00DD69D0" w:rsidRDefault="00696339" w:rsidP="00696339">
            <w:r>
              <w:t>Zespół nauczycieli</w:t>
            </w:r>
          </w:p>
        </w:tc>
      </w:tr>
      <w:tr w:rsidR="00696339" w:rsidTr="00DD69D0">
        <w:tc>
          <w:tcPr>
            <w:tcW w:w="534" w:type="dxa"/>
          </w:tcPr>
          <w:p w:rsidR="00696339" w:rsidRDefault="00696339" w:rsidP="00DD69D0">
            <w:r>
              <w:t>8</w:t>
            </w:r>
          </w:p>
        </w:tc>
        <w:tc>
          <w:tcPr>
            <w:tcW w:w="4072" w:type="dxa"/>
          </w:tcPr>
          <w:p w:rsidR="00696339" w:rsidRDefault="00696339" w:rsidP="00DD69D0">
            <w:r>
              <w:t>Organizacja 2 lekcji otwartych w międzyszkolnej sieci współpracy.</w:t>
            </w:r>
          </w:p>
        </w:tc>
        <w:tc>
          <w:tcPr>
            <w:tcW w:w="2303" w:type="dxa"/>
          </w:tcPr>
          <w:p w:rsidR="00696339" w:rsidRDefault="00696339" w:rsidP="00DD69D0">
            <w:r>
              <w:t>W ustalonych terminach</w:t>
            </w:r>
          </w:p>
        </w:tc>
        <w:tc>
          <w:tcPr>
            <w:tcW w:w="2303" w:type="dxa"/>
          </w:tcPr>
          <w:p w:rsidR="00696339" w:rsidRDefault="00696339" w:rsidP="00DD69D0">
            <w:r>
              <w:t>Chętni nauczyciele</w:t>
            </w:r>
          </w:p>
        </w:tc>
      </w:tr>
      <w:tr w:rsidR="00696339" w:rsidTr="00DD69D0">
        <w:tc>
          <w:tcPr>
            <w:tcW w:w="534" w:type="dxa"/>
          </w:tcPr>
          <w:p w:rsidR="00696339" w:rsidRDefault="00696339" w:rsidP="00DD69D0">
            <w:r>
              <w:t>9</w:t>
            </w:r>
          </w:p>
        </w:tc>
        <w:tc>
          <w:tcPr>
            <w:tcW w:w="4072" w:type="dxa"/>
          </w:tcPr>
          <w:p w:rsidR="00696339" w:rsidRDefault="00696339" w:rsidP="00DD69D0">
            <w:r>
              <w:t>Udostępnienie scenariuszy lekcji edukacyjnych wykorzystujących TIK w nauczaniu.</w:t>
            </w:r>
          </w:p>
        </w:tc>
        <w:tc>
          <w:tcPr>
            <w:tcW w:w="2303" w:type="dxa"/>
          </w:tcPr>
          <w:p w:rsidR="00696339" w:rsidRDefault="00696339" w:rsidP="00DD69D0">
            <w:r>
              <w:t>Cały rok</w:t>
            </w:r>
          </w:p>
        </w:tc>
        <w:tc>
          <w:tcPr>
            <w:tcW w:w="2303" w:type="dxa"/>
          </w:tcPr>
          <w:p w:rsidR="00696339" w:rsidRDefault="00696339" w:rsidP="00DD69D0">
            <w:r>
              <w:t>Nauczyciele</w:t>
            </w:r>
          </w:p>
        </w:tc>
      </w:tr>
      <w:tr w:rsidR="00696339" w:rsidTr="00DD69D0">
        <w:tc>
          <w:tcPr>
            <w:tcW w:w="534" w:type="dxa"/>
          </w:tcPr>
          <w:p w:rsidR="00696339" w:rsidRDefault="00696339" w:rsidP="00DD69D0">
            <w:r>
              <w:t>10</w:t>
            </w:r>
          </w:p>
        </w:tc>
        <w:tc>
          <w:tcPr>
            <w:tcW w:w="4072" w:type="dxa"/>
          </w:tcPr>
          <w:p w:rsidR="00696339" w:rsidRDefault="00696339" w:rsidP="00DD69D0">
            <w:r>
              <w:t>Wykorzystanie na zajęciach edukacyjnych zakupionych pomocy dydaktycznych.</w:t>
            </w:r>
          </w:p>
        </w:tc>
        <w:tc>
          <w:tcPr>
            <w:tcW w:w="2303" w:type="dxa"/>
          </w:tcPr>
          <w:p w:rsidR="00696339" w:rsidRDefault="00696339" w:rsidP="00DD69D0">
            <w:r>
              <w:t>Cały rok</w:t>
            </w:r>
          </w:p>
        </w:tc>
        <w:tc>
          <w:tcPr>
            <w:tcW w:w="2303" w:type="dxa"/>
          </w:tcPr>
          <w:p w:rsidR="00696339" w:rsidRDefault="00696339" w:rsidP="00DD69D0">
            <w:r>
              <w:t>Nauczyciele</w:t>
            </w:r>
          </w:p>
        </w:tc>
      </w:tr>
    </w:tbl>
    <w:p w:rsidR="00DD69D0" w:rsidRDefault="00DD69D0" w:rsidP="00DD69D0">
      <w:bookmarkStart w:id="0" w:name="_GoBack"/>
      <w:bookmarkEnd w:id="0"/>
    </w:p>
    <w:sectPr w:rsidR="00DD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0"/>
    <w:rsid w:val="003E27F6"/>
    <w:rsid w:val="00574A0D"/>
    <w:rsid w:val="00696339"/>
    <w:rsid w:val="00DD69D0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dcterms:created xsi:type="dcterms:W3CDTF">2019-04-09T07:18:00Z</dcterms:created>
  <dcterms:modified xsi:type="dcterms:W3CDTF">2019-04-09T08:06:00Z</dcterms:modified>
</cp:coreProperties>
</file>